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FB5" w:rsidRDefault="00013FB5" w:rsidP="00013FB5">
      <w:pPr>
        <w:pStyle w:val="a3"/>
        <w:numPr>
          <w:ilvl w:val="0"/>
          <w:numId w:val="1"/>
        </w:numPr>
        <w:suppressAutoHyphens/>
        <w:spacing w:line="240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013FB5" w:rsidRDefault="00013FB5" w:rsidP="00013FB5">
      <w:pPr>
        <w:pStyle w:val="a3"/>
        <w:numPr>
          <w:ilvl w:val="0"/>
          <w:numId w:val="1"/>
        </w:numPr>
        <w:suppressAutoHyphens/>
        <w:spacing w:line="240" w:lineRule="auto"/>
        <w:ind w:left="0"/>
        <w:jc w:val="center"/>
        <w:rPr>
          <w:b/>
          <w:bCs/>
        </w:rPr>
      </w:pPr>
    </w:p>
    <w:p w:rsidR="00013FB5" w:rsidRDefault="00013FB5" w:rsidP="00013FB5">
      <w:pPr>
        <w:pStyle w:val="a3"/>
        <w:numPr>
          <w:ilvl w:val="0"/>
          <w:numId w:val="1"/>
        </w:numPr>
        <w:suppressAutoHyphens/>
        <w:spacing w:line="240" w:lineRule="auto"/>
        <w:ind w:left="0"/>
        <w:jc w:val="center"/>
        <w:rPr>
          <w:b/>
          <w:bCs/>
        </w:rPr>
      </w:pPr>
      <w:r>
        <w:rPr>
          <w:b/>
          <w:bCs/>
        </w:rPr>
        <w:t>СОВЕТА МУНИЦИПАЛЬНОГО ОБРАЗОВАНИЯ</w:t>
      </w:r>
    </w:p>
    <w:p w:rsidR="00013FB5" w:rsidRDefault="00013FB5" w:rsidP="00013FB5">
      <w:pPr>
        <w:pStyle w:val="a3"/>
        <w:numPr>
          <w:ilvl w:val="0"/>
          <w:numId w:val="1"/>
        </w:numPr>
        <w:suppressAutoHyphens/>
        <w:spacing w:line="240" w:lineRule="auto"/>
        <w:ind w:left="0"/>
        <w:jc w:val="center"/>
        <w:rPr>
          <w:b/>
          <w:bCs/>
        </w:rPr>
      </w:pPr>
      <w:r>
        <w:rPr>
          <w:b/>
          <w:bCs/>
        </w:rPr>
        <w:t>РАССВЕТОВСКОГО СЕЛЬСКОГО ПОСЕЛЕНИЯ СТАРОМИНСКОГО РАЙОНА</w:t>
      </w:r>
    </w:p>
    <w:p w:rsidR="00013FB5" w:rsidRDefault="00013FB5" w:rsidP="00013F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BA7" w:rsidRDefault="00653BA7" w:rsidP="00013F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3FB5" w:rsidRDefault="00CA0C3C" w:rsidP="00013F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мая 2010</w:t>
      </w:r>
      <w:r w:rsidR="00013FB5">
        <w:rPr>
          <w:rFonts w:ascii="Times New Roman" w:hAnsi="Times New Roman" w:cs="Times New Roman"/>
          <w:sz w:val="28"/>
          <w:szCs w:val="28"/>
        </w:rPr>
        <w:tab/>
      </w:r>
      <w:r w:rsidR="00013FB5">
        <w:rPr>
          <w:rFonts w:ascii="Times New Roman" w:eastAsia="Times New Roman" w:hAnsi="Times New Roman" w:cs="Times New Roman"/>
          <w:sz w:val="28"/>
          <w:szCs w:val="28"/>
        </w:rPr>
        <w:tab/>
      </w:r>
      <w:r w:rsidR="00013FB5">
        <w:rPr>
          <w:rFonts w:ascii="Times New Roman" w:eastAsia="Times New Roman" w:hAnsi="Times New Roman" w:cs="Times New Roman"/>
          <w:sz w:val="28"/>
          <w:szCs w:val="28"/>
        </w:rPr>
        <w:tab/>
      </w:r>
      <w:r w:rsidR="00013FB5">
        <w:rPr>
          <w:rFonts w:ascii="Times New Roman" w:eastAsia="Times New Roman" w:hAnsi="Times New Roman" w:cs="Times New Roman"/>
          <w:sz w:val="28"/>
          <w:szCs w:val="28"/>
        </w:rPr>
        <w:tab/>
      </w:r>
      <w:r w:rsidR="00013FB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r w:rsidR="00013FB5">
        <w:rPr>
          <w:rFonts w:ascii="Times New Roman" w:hAnsi="Times New Roman" w:cs="Times New Roman"/>
          <w:sz w:val="28"/>
          <w:szCs w:val="28"/>
        </w:rPr>
        <w:t xml:space="preserve">     </w:t>
      </w:r>
      <w:r w:rsidR="00013FB5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13FB5">
        <w:rPr>
          <w:rFonts w:ascii="Times New Roman" w:eastAsia="Times New Roman" w:hAnsi="Times New Roman" w:cs="Times New Roman"/>
          <w:sz w:val="28"/>
          <w:szCs w:val="28"/>
        </w:rPr>
        <w:t xml:space="preserve">      № </w:t>
      </w:r>
      <w:r>
        <w:rPr>
          <w:rFonts w:ascii="Times New Roman" w:hAnsi="Times New Roman" w:cs="Times New Roman"/>
          <w:sz w:val="28"/>
          <w:szCs w:val="28"/>
        </w:rPr>
        <w:t>9.3</w:t>
      </w:r>
    </w:p>
    <w:p w:rsidR="00013FB5" w:rsidRDefault="00013FB5" w:rsidP="00013F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п. Рассвет</w:t>
      </w:r>
    </w:p>
    <w:p w:rsidR="00013FB5" w:rsidRDefault="00013FB5" w:rsidP="00013F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BA7" w:rsidRDefault="00653BA7" w:rsidP="00013F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3FB5" w:rsidRDefault="00013FB5" w:rsidP="00013F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 </w:t>
      </w:r>
      <w:r>
        <w:rPr>
          <w:rFonts w:ascii="Times New Roman" w:hAnsi="Times New Roman" w:cs="Times New Roman"/>
          <w:b/>
          <w:sz w:val="28"/>
          <w:szCs w:val="28"/>
        </w:rPr>
        <w:t>Рассветовского сельского поселения Староминского района от 30.11.2009 года № 2.6 «О принятии Регламента Рассветовского сельского поселения Староминского района в новой редакции»</w:t>
      </w:r>
    </w:p>
    <w:p w:rsidR="00013FB5" w:rsidRDefault="00013FB5" w:rsidP="000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BA7" w:rsidRDefault="00653BA7" w:rsidP="000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FB5" w:rsidRDefault="00013FB5" w:rsidP="00653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 соответствии с Протестом Прокуратуры Староминского района о</w:t>
      </w:r>
      <w:r w:rsidR="00C45067">
        <w:rPr>
          <w:rFonts w:ascii="Times New Roman" w:hAnsi="Times New Roman" w:cs="Times New Roman"/>
          <w:sz w:val="28"/>
          <w:szCs w:val="28"/>
        </w:rPr>
        <w:t>т 19.05.2010 года № 7-16-2010</w:t>
      </w:r>
      <w:r>
        <w:rPr>
          <w:rFonts w:ascii="Times New Roman" w:hAnsi="Times New Roman" w:cs="Times New Roman"/>
          <w:sz w:val="28"/>
          <w:szCs w:val="28"/>
        </w:rPr>
        <w:t>,  в  целях приведения в соответствие с законодательством Российской Федерации</w:t>
      </w:r>
      <w:r w:rsidR="00C45067">
        <w:rPr>
          <w:rFonts w:ascii="Times New Roman" w:hAnsi="Times New Roman" w:cs="Times New Roman"/>
          <w:sz w:val="28"/>
          <w:szCs w:val="28"/>
        </w:rPr>
        <w:t xml:space="preserve"> Регламента Совета Рассветовского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450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статьей 26 Устава Рассветовского сельского поселения Староминского района, Совет Рассветовского сельского поселения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013FB5" w:rsidRDefault="00013FB5" w:rsidP="00653BA7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Совета Рассветовского сельского поселения Староминского района от 30.11.2009 года № 2.6 «О принятии Регламента Рассветовского сельского поселения Староминского района в новой редакции» следующие изменения и дополнения:</w:t>
      </w:r>
    </w:p>
    <w:p w:rsidR="00013FB5" w:rsidRPr="00013FB5" w:rsidRDefault="00013FB5" w:rsidP="00653BA7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статьи 11 Регламента  Совета Рассветовского сельского поселения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FB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21 год</w:t>
      </w:r>
      <w:r>
        <w:rPr>
          <w:rFonts w:ascii="Times New Roman" w:hAnsi="Times New Roman"/>
          <w:sz w:val="28"/>
          <w:szCs w:val="28"/>
        </w:rPr>
        <w:t>» заменить словами «18 лет»;</w:t>
      </w:r>
    </w:p>
    <w:p w:rsidR="00CA0C3C" w:rsidRDefault="00CA0C3C" w:rsidP="00653BA7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013FB5">
        <w:rPr>
          <w:rFonts w:ascii="Times New Roman" w:hAnsi="Times New Roman" w:cs="Times New Roman"/>
          <w:sz w:val="28"/>
          <w:szCs w:val="28"/>
        </w:rPr>
        <w:t xml:space="preserve"> 9 статьи 17 Регламента  Совета Рассветовского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013FB5">
        <w:rPr>
          <w:rFonts w:ascii="Times New Roman" w:hAnsi="Times New Roman" w:cs="Times New Roman"/>
          <w:sz w:val="28"/>
          <w:szCs w:val="28"/>
        </w:rPr>
        <w:t>:</w:t>
      </w:r>
    </w:p>
    <w:p w:rsidR="00013FB5" w:rsidRPr="00CA0C3C" w:rsidRDefault="00CA0C3C" w:rsidP="00CA0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</w:t>
      </w:r>
      <w:r w:rsidRPr="00CA0C3C">
        <w:rPr>
          <w:rFonts w:ascii="Times New Roman" w:hAnsi="Times New Roman" w:cs="Times New Roman"/>
          <w:sz w:val="28"/>
          <w:szCs w:val="28"/>
        </w:rPr>
        <w:t xml:space="preserve">На сессиях </w:t>
      </w:r>
      <w:r>
        <w:rPr>
          <w:rFonts w:ascii="Times New Roman" w:hAnsi="Times New Roman" w:cs="Times New Roman"/>
          <w:sz w:val="28"/>
          <w:szCs w:val="28"/>
        </w:rPr>
        <w:t>вправе</w:t>
      </w:r>
      <w:r w:rsidRPr="00CA0C3C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сутствовать </w:t>
      </w:r>
      <w:r w:rsidRPr="00CA0C3C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 администрации района, главы сельских поселений, представители трудовых коллективов, партий и иных общественных организаций, органов территориального общественного самоуправления, средств массовой информации, а также граждане</w:t>
      </w:r>
      <w:r>
        <w:rPr>
          <w:rFonts w:ascii="Times New Roman" w:hAnsi="Times New Roman"/>
          <w:sz w:val="28"/>
          <w:szCs w:val="28"/>
        </w:rPr>
        <w:t>»</w:t>
      </w:r>
      <w:r w:rsidR="00653BA7" w:rsidRPr="00CA0C3C">
        <w:rPr>
          <w:rFonts w:ascii="Times New Roman" w:hAnsi="Times New Roman"/>
          <w:sz w:val="28"/>
          <w:szCs w:val="28"/>
        </w:rPr>
        <w:t>.</w:t>
      </w:r>
    </w:p>
    <w:p w:rsidR="00013FB5" w:rsidRDefault="00013FB5" w:rsidP="00653BA7">
      <w:pPr>
        <w:pStyle w:val="a3"/>
        <w:spacing w:line="216" w:lineRule="auto"/>
        <w:ind w:firstLine="300"/>
      </w:pPr>
      <w:r>
        <w:rPr>
          <w:spacing w:val="-1"/>
          <w:szCs w:val="28"/>
        </w:rPr>
        <w:t xml:space="preserve">        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комиссию финансово-бюджетной и экономической политики Совета Рассветовского сельского поселения Староминского района (Белина Л.И.).</w:t>
      </w:r>
    </w:p>
    <w:p w:rsidR="00013FB5" w:rsidRDefault="00013FB5" w:rsidP="00653BA7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 xml:space="preserve">      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Настоящее решение  вступает в силу с момента  его подписания.</w:t>
      </w:r>
    </w:p>
    <w:p w:rsidR="00013FB5" w:rsidRDefault="00013FB5" w:rsidP="00653BA7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</w:p>
    <w:p w:rsidR="00653BA7" w:rsidRDefault="00653BA7" w:rsidP="00CA0C3C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653BA7" w:rsidRDefault="00653BA7" w:rsidP="00013FB5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 </w:t>
      </w:r>
    </w:p>
    <w:p w:rsidR="00013FB5" w:rsidRDefault="00013FB5" w:rsidP="00013FB5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Рассветовского сельского поселения</w:t>
      </w:r>
    </w:p>
    <w:p w:rsidR="0064742C" w:rsidRPr="00013FB5" w:rsidRDefault="00013FB5" w:rsidP="00013FB5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Староминского района                                    </w:t>
      </w:r>
      <w:r w:rsidR="00653BA7">
        <w:rPr>
          <w:rFonts w:ascii="Times New Roman" w:hAnsi="Times New Roman"/>
          <w:sz w:val="28"/>
          <w:szCs w:val="28"/>
        </w:rPr>
        <w:t xml:space="preserve">                               Н.В.Бронштейн</w:t>
      </w:r>
    </w:p>
    <w:sectPr w:rsidR="0064742C" w:rsidRPr="00013FB5" w:rsidSect="006D3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0670C1"/>
    <w:multiLevelType w:val="hybridMultilevel"/>
    <w:tmpl w:val="B69283CA"/>
    <w:lvl w:ilvl="0" w:tplc="716E1EF4">
      <w:start w:val="1"/>
      <w:numFmt w:val="decimal"/>
      <w:lvlText w:val="%1."/>
      <w:lvlJc w:val="left"/>
      <w:pPr>
        <w:ind w:left="11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EA4149"/>
    <w:multiLevelType w:val="hybridMultilevel"/>
    <w:tmpl w:val="1CC068F6"/>
    <w:lvl w:ilvl="0" w:tplc="003C3F7E">
      <w:start w:val="1"/>
      <w:numFmt w:val="decimal"/>
      <w:lvlText w:val="%1)"/>
      <w:lvlJc w:val="left"/>
      <w:pPr>
        <w:ind w:left="1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FB5"/>
    <w:rsid w:val="00013FB5"/>
    <w:rsid w:val="0064742C"/>
    <w:rsid w:val="00653BA7"/>
    <w:rsid w:val="006D3240"/>
    <w:rsid w:val="0096753A"/>
    <w:rsid w:val="00C45067"/>
    <w:rsid w:val="00CA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13FB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13FB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13FB5"/>
    <w:pPr>
      <w:ind w:left="720"/>
      <w:contextualSpacing/>
    </w:pPr>
  </w:style>
  <w:style w:type="paragraph" w:customStyle="1" w:styleId="ConsNormal">
    <w:name w:val="ConsNormal"/>
    <w:rsid w:val="00013FB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5</cp:revision>
  <cp:lastPrinted>2010-06-04T04:25:00Z</cp:lastPrinted>
  <dcterms:created xsi:type="dcterms:W3CDTF">2010-05-26T04:26:00Z</dcterms:created>
  <dcterms:modified xsi:type="dcterms:W3CDTF">2010-06-04T05:22:00Z</dcterms:modified>
</cp:coreProperties>
</file>